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F76E3F">
        <w:rPr>
          <w:rFonts w:ascii="Arial" w:hAnsi="Arial" w:cs="Arial"/>
          <w:b/>
          <w:bCs/>
        </w:rPr>
        <w:t>2</w:t>
      </w:r>
      <w:r w:rsidR="004F6A70">
        <w:rPr>
          <w:rFonts w:ascii="Arial" w:hAnsi="Arial" w:cs="Arial"/>
          <w:b/>
          <w:bCs/>
        </w:rPr>
        <w:t>7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4F6A70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4F6A70">
        <w:rPr>
          <w:rFonts w:ascii="Arial" w:hAnsi="Arial" w:cs="Arial"/>
          <w:color w:val="000000"/>
        </w:rPr>
        <w:t xml:space="preserve">Licitação, </w:t>
      </w:r>
      <w:r w:rsidRPr="004F6A70">
        <w:rPr>
          <w:rFonts w:ascii="Arial" w:hAnsi="Arial" w:cs="Arial"/>
          <w:color w:val="000000"/>
        </w:rPr>
        <w:t xml:space="preserve">torna público que </w:t>
      </w:r>
      <w:r w:rsidR="00192BAC" w:rsidRPr="004F6A70">
        <w:rPr>
          <w:rFonts w:ascii="Arial" w:hAnsi="Arial" w:cs="Arial"/>
          <w:color w:val="000000"/>
        </w:rPr>
        <w:t>às</w:t>
      </w:r>
      <w:r w:rsidR="00EF5565">
        <w:rPr>
          <w:rFonts w:ascii="Arial" w:hAnsi="Arial" w:cs="Arial"/>
          <w:color w:val="000000"/>
        </w:rPr>
        <w:t xml:space="preserve"> </w:t>
      </w:r>
      <w:r w:rsidR="004F6A70" w:rsidRPr="004F6A70">
        <w:rPr>
          <w:rFonts w:ascii="Arial" w:hAnsi="Arial" w:cs="Arial"/>
          <w:color w:val="000000"/>
        </w:rPr>
        <w:t>15</w:t>
      </w:r>
      <w:r w:rsidR="00762337" w:rsidRPr="004F6A70">
        <w:rPr>
          <w:rFonts w:ascii="Arial" w:hAnsi="Arial" w:cs="Arial"/>
          <w:color w:val="000000"/>
        </w:rPr>
        <w:t>h00</w:t>
      </w:r>
      <w:r w:rsidR="00774ADE" w:rsidRPr="004F6A70">
        <w:rPr>
          <w:rFonts w:ascii="Arial" w:hAnsi="Arial" w:cs="Arial"/>
          <w:color w:val="000000"/>
        </w:rPr>
        <w:t xml:space="preserve"> do dia </w:t>
      </w:r>
      <w:r w:rsidR="002A0329">
        <w:rPr>
          <w:rFonts w:ascii="Arial" w:hAnsi="Arial" w:cs="Arial"/>
          <w:color w:val="000000"/>
        </w:rPr>
        <w:t>02</w:t>
      </w:r>
      <w:r w:rsidR="00774ADE" w:rsidRPr="004F6A70">
        <w:rPr>
          <w:rFonts w:ascii="Arial" w:hAnsi="Arial" w:cs="Arial"/>
          <w:color w:val="000000"/>
        </w:rPr>
        <w:t xml:space="preserve"> de </w:t>
      </w:r>
      <w:r w:rsidR="002A0329">
        <w:rPr>
          <w:rFonts w:ascii="Arial" w:hAnsi="Arial" w:cs="Arial"/>
          <w:color w:val="000000"/>
        </w:rPr>
        <w:t>março</w:t>
      </w:r>
      <w:r w:rsidR="00EF5565">
        <w:rPr>
          <w:rFonts w:ascii="Arial" w:hAnsi="Arial" w:cs="Arial"/>
          <w:color w:val="000000"/>
        </w:rPr>
        <w:t xml:space="preserve"> </w:t>
      </w:r>
      <w:r w:rsidR="00774ADE" w:rsidRPr="004F6A70">
        <w:rPr>
          <w:rFonts w:ascii="Arial" w:hAnsi="Arial" w:cs="Arial"/>
          <w:color w:val="000000"/>
        </w:rPr>
        <w:t>de 201</w:t>
      </w:r>
      <w:r w:rsidR="00E31CCC" w:rsidRPr="004F6A70">
        <w:rPr>
          <w:rFonts w:ascii="Arial" w:hAnsi="Arial" w:cs="Arial"/>
          <w:color w:val="000000"/>
        </w:rPr>
        <w:t>7</w:t>
      </w:r>
      <w:r w:rsidR="00774ADE" w:rsidRPr="004F6A70">
        <w:rPr>
          <w:rFonts w:ascii="Arial" w:hAnsi="Arial" w:cs="Arial"/>
          <w:color w:val="000000"/>
        </w:rPr>
        <w:t xml:space="preserve"> realizará a abertura da licitação em te</w:t>
      </w:r>
      <w:r w:rsidR="007E112C" w:rsidRPr="004F6A70">
        <w:rPr>
          <w:rFonts w:ascii="Arial" w:hAnsi="Arial" w:cs="Arial"/>
          <w:color w:val="000000"/>
        </w:rPr>
        <w:t xml:space="preserve">la, </w:t>
      </w:r>
      <w:r w:rsidR="008C7D42" w:rsidRPr="004F6A70">
        <w:rPr>
          <w:rFonts w:ascii="Arial" w:hAnsi="Arial" w:cs="Arial"/>
          <w:color w:val="000000"/>
        </w:rPr>
        <w:t xml:space="preserve">que visa </w:t>
      </w:r>
      <w:r w:rsidR="004F6A70" w:rsidRPr="004F6A70">
        <w:rPr>
          <w:rFonts w:ascii="Arial" w:hAnsi="Arial" w:cs="Arial"/>
        </w:rPr>
        <w:t xml:space="preserve">aquisição </w:t>
      </w:r>
      <w:r w:rsidR="004F6A70" w:rsidRPr="004F6A70">
        <w:rPr>
          <w:rFonts w:ascii="Arial" w:hAnsi="Arial" w:cs="Arial"/>
          <w:color w:val="000000"/>
        </w:rPr>
        <w:t xml:space="preserve">de materiais hospitalares </w:t>
      </w:r>
      <w:r w:rsidR="004F6A70" w:rsidRPr="004F6A70">
        <w:rPr>
          <w:rFonts w:ascii="Arial" w:hAnsi="Arial" w:cs="Arial"/>
          <w:b/>
          <w:color w:val="000000"/>
        </w:rPr>
        <w:t xml:space="preserve">(STENT TIPO </w:t>
      </w:r>
      <w:r w:rsidR="004F6A70" w:rsidRPr="004F6A70">
        <w:rPr>
          <w:rFonts w:ascii="Arial" w:hAnsi="Arial" w:cs="Arial"/>
          <w:b/>
        </w:rPr>
        <w:t>ENDOPROTESE, FIO GUIA E OUTROS</w:t>
      </w:r>
      <w:r w:rsidR="004F6A70" w:rsidRPr="004F6A70">
        <w:rPr>
          <w:rFonts w:ascii="Arial" w:hAnsi="Arial" w:cs="Arial"/>
          <w:b/>
          <w:color w:val="000000"/>
        </w:rPr>
        <w:t>)</w:t>
      </w:r>
      <w:r w:rsidR="004F6A70" w:rsidRPr="004F6A70">
        <w:rPr>
          <w:rFonts w:ascii="Arial" w:hAnsi="Arial" w:cs="Arial"/>
          <w:color w:val="000000"/>
        </w:rPr>
        <w:t xml:space="preserve"> </w:t>
      </w:r>
      <w:proofErr w:type="gramStart"/>
      <w:r w:rsidR="004F6A70" w:rsidRPr="004F6A70">
        <w:rPr>
          <w:rFonts w:ascii="Arial" w:hAnsi="Arial" w:cs="Arial"/>
          <w:color w:val="000000"/>
        </w:rPr>
        <w:t>des</w:t>
      </w:r>
      <w:r w:rsidR="004F6A70" w:rsidRPr="004F6A70">
        <w:rPr>
          <w:rFonts w:ascii="Arial" w:hAnsi="Arial" w:cs="Arial"/>
          <w:bCs/>
          <w:color w:val="000000"/>
        </w:rPr>
        <w:t>tinados ao Hospital Geral</w:t>
      </w:r>
      <w:proofErr w:type="gramEnd"/>
      <w:r w:rsidR="004F6A70" w:rsidRPr="004F6A70">
        <w:rPr>
          <w:rFonts w:ascii="Arial" w:hAnsi="Arial" w:cs="Arial"/>
          <w:bCs/>
          <w:color w:val="000000"/>
        </w:rPr>
        <w:t xml:space="preserve"> Público de Palmas - HGPP</w:t>
      </w:r>
      <w:r w:rsidR="008C7D42" w:rsidRPr="004F6A70">
        <w:rPr>
          <w:rFonts w:ascii="Arial" w:hAnsi="Arial" w:cs="Arial"/>
          <w:color w:val="000000"/>
        </w:rPr>
        <w:t xml:space="preserve">, </w:t>
      </w:r>
      <w:r w:rsidR="008C7D42" w:rsidRPr="004F6A70">
        <w:rPr>
          <w:rFonts w:ascii="Arial" w:eastAsia="Batang" w:hAnsi="Arial" w:cs="Arial"/>
          <w:bCs/>
        </w:rPr>
        <w:t>conforme especificado no Edital e seus anexos</w:t>
      </w:r>
      <w:r w:rsidR="00C5419C" w:rsidRPr="004F6A70">
        <w:rPr>
          <w:rFonts w:ascii="Arial" w:hAnsi="Arial" w:cs="Arial"/>
          <w:color w:val="000000"/>
        </w:rPr>
        <w:t>.</w:t>
      </w:r>
      <w:bookmarkStart w:id="0" w:name="_GoBack"/>
      <w:bookmarkEnd w:id="0"/>
      <w:r w:rsidRPr="004F6A70">
        <w:rPr>
          <w:rFonts w:ascii="Arial" w:eastAsia="Batang" w:hAnsi="Arial" w:cs="Arial"/>
          <w:bCs/>
        </w:rPr>
        <w:t xml:space="preserve">O </w:t>
      </w:r>
      <w:r w:rsidRPr="004F6A70">
        <w:rPr>
          <w:rFonts w:ascii="Arial" w:hAnsi="Arial" w:cs="Arial"/>
        </w:rPr>
        <w:t xml:space="preserve">edital encontra-se </w:t>
      </w:r>
      <w:r w:rsidRPr="004F6A70">
        <w:rPr>
          <w:rFonts w:ascii="Arial" w:hAnsi="Arial" w:cs="Arial"/>
          <w:color w:val="000000"/>
        </w:rPr>
        <w:t>disponíve</w:t>
      </w:r>
      <w:r w:rsidR="00BB33A2" w:rsidRPr="004F6A70">
        <w:rPr>
          <w:rFonts w:ascii="Arial" w:hAnsi="Arial" w:cs="Arial"/>
          <w:color w:val="000000"/>
        </w:rPr>
        <w:t>l</w:t>
      </w:r>
      <w:r w:rsidRPr="004F6A70">
        <w:rPr>
          <w:rFonts w:ascii="Arial" w:hAnsi="Arial" w:cs="Arial"/>
          <w:color w:val="000000"/>
        </w:rPr>
        <w:t xml:space="preserve"> na internet</w:t>
      </w:r>
      <w:r w:rsidR="00192BAC" w:rsidRPr="004F6A70">
        <w:rPr>
          <w:rFonts w:ascii="Arial" w:hAnsi="Arial" w:cs="Arial"/>
          <w:color w:val="000000"/>
        </w:rPr>
        <w:t>,</w:t>
      </w:r>
      <w:r w:rsidRPr="004F6A70">
        <w:rPr>
          <w:rFonts w:ascii="Arial" w:hAnsi="Arial" w:cs="Arial"/>
          <w:color w:val="000000"/>
        </w:rPr>
        <w:t xml:space="preserve"> nos seguintes sites:</w:t>
      </w:r>
      <w:hyperlink r:id="rId7" w:history="1">
        <w:r w:rsidR="00840B59" w:rsidRPr="004F6A70">
          <w:rPr>
            <w:rStyle w:val="Hyperlink"/>
            <w:rFonts w:ascii="Arial" w:hAnsi="Arial" w:cs="Arial"/>
          </w:rPr>
          <w:t>www.saude.to.gov.br</w:t>
        </w:r>
      </w:hyperlink>
      <w:r w:rsidRPr="004F6A70">
        <w:rPr>
          <w:rFonts w:ascii="Arial" w:hAnsi="Arial" w:cs="Arial"/>
          <w:color w:val="000000"/>
        </w:rPr>
        <w:t xml:space="preserve"> e </w:t>
      </w:r>
      <w:hyperlink r:id="rId8" w:history="1">
        <w:r w:rsidR="004F6A70" w:rsidRPr="00D113EB">
          <w:rPr>
            <w:rStyle w:val="Hyperlink"/>
            <w:rFonts w:ascii="Arial" w:hAnsi="Arial" w:cs="Arial"/>
          </w:rPr>
          <w:t>www.comprasnet.gov.br</w:t>
        </w:r>
      </w:hyperlink>
      <w:r w:rsidR="006F28E7" w:rsidRPr="004F6A70">
        <w:rPr>
          <w:rFonts w:ascii="Arial" w:hAnsi="Arial" w:cs="Arial"/>
          <w:color w:val="000000"/>
        </w:rPr>
        <w:t>.</w:t>
      </w:r>
      <w:r w:rsidR="00EF5565">
        <w:rPr>
          <w:rFonts w:ascii="Arial" w:hAnsi="Arial" w:cs="Arial"/>
          <w:color w:val="000000"/>
        </w:rPr>
        <w:t xml:space="preserve"> </w:t>
      </w:r>
      <w:r w:rsidR="009835F8" w:rsidRPr="004F6A70">
        <w:rPr>
          <w:rFonts w:ascii="Arial" w:hAnsi="Arial" w:cs="Arial"/>
          <w:color w:val="000000"/>
        </w:rPr>
        <w:t>Informações pelos telefones (</w:t>
      </w:r>
      <w:r w:rsidR="009835F8" w:rsidRPr="004F6A70">
        <w:rPr>
          <w:rFonts w:ascii="Arial" w:eastAsia="Batang" w:hAnsi="Arial" w:cs="Arial"/>
          <w:bCs/>
        </w:rPr>
        <w:t>63) 3218-1722/3098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84101" w:rsidRPr="00E31CCC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4F6A70">
        <w:rPr>
          <w:rFonts w:ascii="Arial" w:eastAsia="Batang" w:hAnsi="Arial" w:cs="Arial"/>
          <w:color w:val="000000"/>
        </w:rPr>
        <w:t>4498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EF5565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EE626E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proofErr w:type="spellStart"/>
      <w:r w:rsidR="004F6A70">
        <w:rPr>
          <w:rFonts w:ascii="Arial" w:eastAsia="Batang" w:hAnsi="Arial" w:cs="Arial"/>
          <w:bCs/>
        </w:rPr>
        <w:t>Rubisléia</w:t>
      </w:r>
      <w:proofErr w:type="spellEnd"/>
      <w:r w:rsidR="004F6A70">
        <w:rPr>
          <w:rFonts w:ascii="Arial" w:eastAsia="Batang" w:hAnsi="Arial" w:cs="Arial"/>
          <w:bCs/>
        </w:rPr>
        <w:t xml:space="preserve">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2A0329">
        <w:rPr>
          <w:rFonts w:ascii="Arial" w:hAnsi="Arial" w:cs="Arial"/>
          <w:color w:val="000000"/>
        </w:rPr>
        <w:t>13</w:t>
      </w:r>
      <w:r w:rsidRPr="00F25C0E">
        <w:rPr>
          <w:rFonts w:ascii="Arial" w:hAnsi="Arial" w:cs="Arial"/>
          <w:color w:val="000000"/>
        </w:rPr>
        <w:t xml:space="preserve"> de </w:t>
      </w:r>
      <w:r w:rsidR="00F76E3F">
        <w:rPr>
          <w:rFonts w:ascii="Arial" w:hAnsi="Arial" w:cs="Arial"/>
          <w:color w:val="000000"/>
        </w:rPr>
        <w:t>fevereiro</w:t>
      </w:r>
      <w:r w:rsidR="00EF5565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29" w:rsidRDefault="002A0329">
      <w:r>
        <w:separator/>
      </w:r>
    </w:p>
  </w:endnote>
  <w:endnote w:type="continuationSeparator" w:id="1">
    <w:p w:rsidR="002A0329" w:rsidRDefault="002A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Default="00862B9B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03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0329" w:rsidRDefault="002A0329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1D02DF" w:rsidRDefault="00862B9B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A0329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A0329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A0329" w:rsidRDefault="002A0329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A0329" w:rsidRDefault="00862B9B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2308AB" w:rsidRPr="006F4D8D" w:rsidRDefault="002308AB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8C12FE" w:rsidRDefault="002A0329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A0329" w:rsidRDefault="002A0329" w:rsidP="00D24B6E">
    <w:pPr>
      <w:jc w:val="right"/>
      <w:rPr>
        <w:rFonts w:ascii="Arial" w:hAnsi="Arial" w:cs="Arial"/>
        <w:color w:val="000000"/>
      </w:rPr>
    </w:pPr>
  </w:p>
  <w:p w:rsidR="002A0329" w:rsidRDefault="002A0329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0329" w:rsidRPr="00393812" w:rsidRDefault="002A0329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29" w:rsidRDefault="002A0329">
      <w:r>
        <w:separator/>
      </w:r>
    </w:p>
  </w:footnote>
  <w:footnote w:type="continuationSeparator" w:id="1">
    <w:p w:rsidR="002A0329" w:rsidRDefault="002A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695BF1" w:rsidRDefault="002A0329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A0329" w:rsidRDefault="002A0329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A0329" w:rsidRDefault="002A0329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9" w:rsidRPr="00133B94" w:rsidRDefault="002A0329" w:rsidP="00A742B4">
    <w:pPr>
      <w:pStyle w:val="Cabealho"/>
      <w:jc w:val="center"/>
      <w:rPr>
        <w:sz w:val="22"/>
        <w:szCs w:val="22"/>
      </w:rPr>
    </w:pPr>
  </w:p>
  <w:p w:rsidR="002A0329" w:rsidRDefault="002A032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90797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2308AB"/>
    <w:rsid w:val="002309F2"/>
    <w:rsid w:val="002811C2"/>
    <w:rsid w:val="00296184"/>
    <w:rsid w:val="002A0329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4F6A70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62B9B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EF5565"/>
    <w:rsid w:val="00F04160"/>
    <w:rsid w:val="00F25C0E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863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anacampos</cp:lastModifiedBy>
  <cp:revision>4</cp:revision>
  <cp:lastPrinted>2017-02-13T15:52:00Z</cp:lastPrinted>
  <dcterms:created xsi:type="dcterms:W3CDTF">2017-02-08T13:19:00Z</dcterms:created>
  <dcterms:modified xsi:type="dcterms:W3CDTF">2017-02-13T15:54:00Z</dcterms:modified>
</cp:coreProperties>
</file>